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0E" w:rsidRPr="001712C2" w:rsidRDefault="003D5D0E" w:rsidP="003D5D0E">
      <w:pPr>
        <w:rPr>
          <w:b/>
          <w:bCs/>
          <w:noProof/>
          <w:sz w:val="24"/>
          <w:szCs w:val="24"/>
          <w:rFonts w:ascii="Arial" w:hAnsi="Arial" w:cs="Arial"/>
        </w:rPr>
      </w:pPr>
      <w:r>
        <w:rPr>
          <w:b/>
          <w:bCs/>
          <w:sz w:val="24"/>
          <w:szCs w:val="24"/>
          <w:rFonts w:ascii="Arial" w:hAnsi="Arial"/>
        </w:rPr>
        <w:t xml:space="preserve">A série de pontas de diamante OPTiMUM™ será apresentada na EMO Hannover 2019</w:t>
      </w:r>
    </w:p>
    <w:p w:rsidR="003D5D0E" w:rsidRPr="005A10FD" w:rsidRDefault="003D5D0E" w:rsidP="003D5D0E">
      <w:pPr>
        <w:spacing w:line="336" w:lineRule="auto"/>
        <w:ind w:right="-554"/>
        <w:rPr>
          <w:rFonts w:ascii="Arial" w:hAnsi="Arial" w:cs="Arial"/>
          <w:bCs/>
          <w:noProof/>
          <w:sz w:val="24"/>
          <w:szCs w:val="24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A Renishaw, empresa global de engenharia de precisão e tecnologias de fabricação, apresentará sua nova linha de pontas de diamante OPTiMUM™ na EMO Hannover 2019 (16 a 21 de setembro).</w:t>
      </w:r>
    </w:p>
    <w:p w:rsidR="003D5D0E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A linha de pontas de diamante OPTiMUM foi desenvolvida especificamente para uso em aplicações de metrologia que requerem uma ponta resistente.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principal vantagem das esferas revestidas de diamante é que elas manterão sua circularidade e não sofrerão impregnação de material ou desgaste prematuro ao escanear materiais abrasivos ou ligas moles.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Isto proporciona vários benefícios, incluindo vida útil mais longa e redução no tempo de recalibração e parada de inspeção.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Fabricadas sob encomenda, suas pontas revestidas de diamante OPTiMUM podem ser fabricadas com vários tamanhos de rosca e materiais da haste, com tamanhos de esferas de 1,5 mm a 8 mm para atender à sua aplicação específica.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linha suportará a crescente necessidade de alto desempenho e velocidade nas aplicações de escaneamento, juntamente com a disponibilidade e o preço do produto líder de mercado.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Kevin Gani, diretor e gerente geral da Divisão de Pontas e Produtos de Fixação da Renishaw, explica: "Na maioria dos desafios de inspeção, a escolha da ponta é crítica.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 acesso às características da peça, tempos de inspeção e desempenho do apalpador dependem da ponta utilizada.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Com mais de 40 anos de experiência na produção de pontas para aplicações em metrologia, a Renishaw tem o orgulho de lançar sua nova linha de pontas de diamante OPTiMUM para atender às crescentes necessidades de nossos clientes globais."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A série de pontas da Renishaw é abrangente e nossa equipe interna de projetos também pode desenvolver uma solução personalizada exclusiva para atender aos exigentes requisitos de inspeção.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Pr="00F77522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Para mais informações sobre as pontas de diamante OPTiMUM, visite-nos na EMO 2019 ou </w:t>
      </w:r>
      <w:hyperlink r:id="rId8" w:history="1">
        <w:r>
          <w:rPr>
            <w:rStyle w:val="Hyperlink"/>
            <w:rFonts w:ascii="Arial" w:hAnsi="Arial"/>
          </w:rPr>
          <w:t xml:space="preserve">www.renishaw.com.br/styli</w:t>
        </w:r>
      </w:hyperlink>
    </w:p>
    <w:p w:rsidR="003D5D0E" w:rsidRDefault="003D5D0E" w:rsidP="003D5D0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3D5D0E" w:rsidRDefault="003D5D0E" w:rsidP="003D5D0E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-Fim-</w:t>
      </w:r>
    </w:p>
    <w:sectPr w:rsidR="0006668E" w:rsidRPr="003D5D0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0E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4ED19B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t-B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t-B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t-B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br/sty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1829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2019-05-24T09:19:00Z</dcterms:modified>
</cp:coreProperties>
</file>